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E870F" w14:textId="2980EF13" w:rsidR="00373DF1" w:rsidRPr="00373DF1" w:rsidRDefault="00373DF1" w:rsidP="00373DF1">
      <w:pPr>
        <w:jc w:val="left"/>
        <w:rPr>
          <w:rFonts w:ascii="黑体" w:eastAsia="黑体" w:hAnsi="黑体" w:hint="eastAsia"/>
          <w:sz w:val="24"/>
          <w:szCs w:val="24"/>
        </w:rPr>
      </w:pPr>
      <w:r w:rsidRPr="00373DF1">
        <w:rPr>
          <w:rFonts w:ascii="黑体" w:eastAsia="黑体" w:hAnsi="黑体" w:hint="eastAsia"/>
          <w:sz w:val="24"/>
          <w:szCs w:val="24"/>
        </w:rPr>
        <w:t>附件2：</w:t>
      </w:r>
    </w:p>
    <w:p w14:paraId="4CFA5006" w14:textId="2EF28910" w:rsidR="00925536" w:rsidRPr="00373DF1" w:rsidRDefault="00373DF1" w:rsidP="00373DF1">
      <w:pPr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373DF1">
        <w:rPr>
          <w:rFonts w:ascii="宋体" w:eastAsia="宋体" w:hAnsi="宋体" w:hint="eastAsia"/>
          <w:b/>
          <w:bCs/>
          <w:sz w:val="30"/>
          <w:szCs w:val="30"/>
        </w:rPr>
        <w:t>开票信息回执表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1376"/>
        <w:gridCol w:w="2772"/>
      </w:tblGrid>
      <w:tr w:rsidR="00373DF1" w:rsidRPr="00373DF1" w14:paraId="3143549A" w14:textId="77777777" w:rsidTr="00ED01B2">
        <w:trPr>
          <w:trHeight w:val="630"/>
        </w:trPr>
        <w:tc>
          <w:tcPr>
            <w:tcW w:w="2074" w:type="dxa"/>
            <w:vAlign w:val="center"/>
          </w:tcPr>
          <w:p w14:paraId="41CE13B9" w14:textId="30625BEC" w:rsidR="00373DF1" w:rsidRPr="00373DF1" w:rsidRDefault="00373DF1" w:rsidP="00373DF1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373DF1">
              <w:rPr>
                <w:rFonts w:ascii="宋体" w:eastAsia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6222" w:type="dxa"/>
            <w:gridSpan w:val="3"/>
            <w:vAlign w:val="center"/>
          </w:tcPr>
          <w:p w14:paraId="183B2D3E" w14:textId="77777777" w:rsidR="00373DF1" w:rsidRPr="00373DF1" w:rsidRDefault="00373DF1" w:rsidP="00373DF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373DF1" w:rsidRPr="00373DF1" w14:paraId="70158CE3" w14:textId="77777777" w:rsidTr="00ED01B2">
        <w:trPr>
          <w:trHeight w:val="630"/>
        </w:trPr>
        <w:tc>
          <w:tcPr>
            <w:tcW w:w="2074" w:type="dxa"/>
            <w:vAlign w:val="center"/>
          </w:tcPr>
          <w:p w14:paraId="7F1170CF" w14:textId="21FCD0BD" w:rsidR="00373DF1" w:rsidRPr="00373DF1" w:rsidRDefault="00373DF1" w:rsidP="00373DF1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373DF1">
              <w:rPr>
                <w:rFonts w:ascii="宋体" w:eastAsia="宋体" w:hAnsi="宋体" w:hint="eastAsia"/>
                <w:sz w:val="24"/>
                <w:szCs w:val="24"/>
              </w:rPr>
              <w:t>统一信用代码</w:t>
            </w:r>
          </w:p>
        </w:tc>
        <w:tc>
          <w:tcPr>
            <w:tcW w:w="6222" w:type="dxa"/>
            <w:gridSpan w:val="3"/>
            <w:vAlign w:val="center"/>
          </w:tcPr>
          <w:p w14:paraId="7C3749C2" w14:textId="77777777" w:rsidR="00373DF1" w:rsidRPr="00373DF1" w:rsidRDefault="00373DF1" w:rsidP="00373DF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373DF1" w:rsidRPr="00373DF1" w14:paraId="1368AE23" w14:textId="77777777" w:rsidTr="00ED01B2">
        <w:trPr>
          <w:trHeight w:val="630"/>
        </w:trPr>
        <w:tc>
          <w:tcPr>
            <w:tcW w:w="2074" w:type="dxa"/>
            <w:vAlign w:val="center"/>
          </w:tcPr>
          <w:p w14:paraId="05CAD296" w14:textId="656DBF65" w:rsidR="00373DF1" w:rsidRPr="00373DF1" w:rsidRDefault="00373DF1" w:rsidP="00373DF1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373DF1">
              <w:rPr>
                <w:rFonts w:ascii="宋体" w:eastAsia="宋体" w:hAnsi="宋体" w:hint="eastAsia"/>
                <w:sz w:val="24"/>
                <w:szCs w:val="24"/>
              </w:rPr>
              <w:t>收票人</w:t>
            </w:r>
          </w:p>
        </w:tc>
        <w:tc>
          <w:tcPr>
            <w:tcW w:w="2074" w:type="dxa"/>
            <w:vAlign w:val="center"/>
          </w:tcPr>
          <w:p w14:paraId="50FD6A2E" w14:textId="77777777" w:rsidR="00373DF1" w:rsidRPr="00373DF1" w:rsidRDefault="00373DF1" w:rsidP="00373DF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24DF4E90" w14:textId="039998C3" w:rsidR="00373DF1" w:rsidRPr="00373DF1" w:rsidRDefault="00373DF1" w:rsidP="00373DF1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373DF1">
              <w:rPr>
                <w:rFonts w:ascii="宋体" w:eastAsia="宋体" w:hAnsi="宋体" w:hint="eastAsia"/>
                <w:sz w:val="24"/>
                <w:szCs w:val="24"/>
              </w:rPr>
              <w:t>手机号码</w:t>
            </w:r>
          </w:p>
        </w:tc>
        <w:tc>
          <w:tcPr>
            <w:tcW w:w="2772" w:type="dxa"/>
            <w:vAlign w:val="center"/>
          </w:tcPr>
          <w:p w14:paraId="25D5BAB6" w14:textId="77777777" w:rsidR="00373DF1" w:rsidRPr="00373DF1" w:rsidRDefault="00373DF1" w:rsidP="00373DF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373DF1" w:rsidRPr="00373DF1" w14:paraId="75222C76" w14:textId="77777777" w:rsidTr="00ED01B2">
        <w:trPr>
          <w:trHeight w:val="630"/>
        </w:trPr>
        <w:tc>
          <w:tcPr>
            <w:tcW w:w="2074" w:type="dxa"/>
            <w:vAlign w:val="center"/>
          </w:tcPr>
          <w:p w14:paraId="31ED3C46" w14:textId="670922D1" w:rsidR="00373DF1" w:rsidRPr="00373DF1" w:rsidRDefault="00373DF1" w:rsidP="00373DF1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373DF1">
              <w:rPr>
                <w:rFonts w:ascii="宋体" w:eastAsia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6222" w:type="dxa"/>
            <w:gridSpan w:val="3"/>
            <w:vAlign w:val="center"/>
          </w:tcPr>
          <w:p w14:paraId="777C42F8" w14:textId="77777777" w:rsidR="00373DF1" w:rsidRPr="00373DF1" w:rsidRDefault="00373DF1" w:rsidP="00373DF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373DF1" w14:paraId="28A14A05" w14:textId="77777777" w:rsidTr="00ED01B2">
        <w:trPr>
          <w:trHeight w:val="2449"/>
        </w:trPr>
        <w:tc>
          <w:tcPr>
            <w:tcW w:w="2074" w:type="dxa"/>
            <w:vAlign w:val="center"/>
          </w:tcPr>
          <w:p w14:paraId="3B10B243" w14:textId="4852F854" w:rsidR="00373DF1" w:rsidRPr="00ED01B2" w:rsidRDefault="00373DF1" w:rsidP="00ED01B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ED01B2">
              <w:rPr>
                <w:rFonts w:ascii="宋体" w:eastAsia="宋体" w:hAnsi="宋体" w:hint="eastAsia"/>
                <w:sz w:val="24"/>
                <w:szCs w:val="24"/>
              </w:rPr>
              <w:t>银行受理回单</w:t>
            </w:r>
          </w:p>
        </w:tc>
        <w:tc>
          <w:tcPr>
            <w:tcW w:w="6222" w:type="dxa"/>
            <w:gridSpan w:val="3"/>
          </w:tcPr>
          <w:p w14:paraId="05E12050" w14:textId="77777777" w:rsidR="00373DF1" w:rsidRDefault="00373DF1" w:rsidP="00925536">
            <w:pPr>
              <w:rPr>
                <w:rFonts w:hint="eastAsia"/>
              </w:rPr>
            </w:pPr>
          </w:p>
        </w:tc>
      </w:tr>
    </w:tbl>
    <w:p w14:paraId="34FBCB87" w14:textId="77777777" w:rsidR="00373DF1" w:rsidRDefault="00373DF1" w:rsidP="00925536">
      <w:pPr>
        <w:rPr>
          <w:rFonts w:hint="eastAsia"/>
        </w:rPr>
      </w:pPr>
    </w:p>
    <w:p w14:paraId="6A694CBE" w14:textId="77777777" w:rsidR="00373DF1" w:rsidRDefault="00373DF1" w:rsidP="00925536"/>
    <w:p w14:paraId="1E7508CA" w14:textId="77777777" w:rsidR="00373DF1" w:rsidRPr="00925536" w:rsidRDefault="00373DF1" w:rsidP="00925536">
      <w:pPr>
        <w:rPr>
          <w:rFonts w:hint="eastAsia"/>
        </w:rPr>
      </w:pPr>
    </w:p>
    <w:sectPr w:rsidR="00373DF1" w:rsidRPr="00925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536"/>
    <w:rsid w:val="00373DF1"/>
    <w:rsid w:val="00925536"/>
    <w:rsid w:val="00A817CD"/>
    <w:rsid w:val="00AF2068"/>
    <w:rsid w:val="00ED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FD17C"/>
  <w15:chartTrackingRefBased/>
  <w15:docId w15:val="{A2AD028F-EC1F-4E6F-AE8E-7EB26FDFF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继宏 王</dc:creator>
  <cp:keywords/>
  <dc:description/>
  <cp:lastModifiedBy>继宏 王</cp:lastModifiedBy>
  <cp:revision>1</cp:revision>
  <dcterms:created xsi:type="dcterms:W3CDTF">2024-01-11T01:50:00Z</dcterms:created>
  <dcterms:modified xsi:type="dcterms:W3CDTF">2024-01-11T02:11:00Z</dcterms:modified>
</cp:coreProperties>
</file>